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南银理财珠联璧合鑫逸稳两年164期封闭式公募人民币理财产品（NYXY000260）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NYXY000260)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71,464,984.02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